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5" w:rsidRDefault="006B3D55" w:rsidP="006B3D55">
      <w:pPr>
        <w:shd w:val="clear" w:color="auto" w:fill="FFFFFF"/>
        <w:spacing w:line="278" w:lineRule="exact"/>
        <w:rPr>
          <w:b/>
          <w:color w:val="000000"/>
          <w:spacing w:val="3"/>
          <w:sz w:val="24"/>
          <w:szCs w:val="24"/>
        </w:rPr>
      </w:pPr>
    </w:p>
    <w:p w:rsidR="006B3D55" w:rsidRPr="00D61CD6" w:rsidRDefault="006B3D55" w:rsidP="006B3D55">
      <w:pPr>
        <w:shd w:val="clear" w:color="auto" w:fill="FFFFFF"/>
        <w:spacing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6B3D55" w:rsidRPr="00D61CD6" w:rsidRDefault="006B3D55" w:rsidP="006B3D55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6B3D55" w:rsidRPr="00D61CD6" w:rsidRDefault="006B3D55" w:rsidP="006B3D55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6B3D55" w:rsidRPr="00D61CD6" w:rsidRDefault="006B3D55" w:rsidP="006B3D55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6B3D55" w:rsidRPr="00D61CD6" w:rsidRDefault="006B3D55" w:rsidP="006B3D55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6B3D55" w:rsidRPr="00D61CD6" w:rsidRDefault="006B3D55" w:rsidP="006B3D55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6B3D55" w:rsidRPr="00D61CD6" w:rsidRDefault="006B3D55" w:rsidP="006B3D55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февраля</w:t>
      </w:r>
      <w:r w:rsidRPr="00D61CD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C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№6</w:t>
      </w:r>
    </w:p>
    <w:p w:rsidR="006B3D55" w:rsidRPr="00D61CD6" w:rsidRDefault="006B3D55" w:rsidP="006B3D55">
      <w:pPr>
        <w:ind w:left="284"/>
        <w:rPr>
          <w:rFonts w:ascii="Arial" w:hAnsi="Arial" w:cs="Arial"/>
          <w:sz w:val="22"/>
          <w:szCs w:val="22"/>
        </w:rPr>
      </w:pPr>
    </w:p>
    <w:p w:rsidR="006B3D55" w:rsidRPr="00D61CD6" w:rsidRDefault="006B3D55" w:rsidP="006B3D55">
      <w:pPr>
        <w:rPr>
          <w:rFonts w:ascii="Arial" w:hAnsi="Arial" w:cs="Arial"/>
          <w:b/>
          <w:sz w:val="22"/>
          <w:szCs w:val="22"/>
        </w:rPr>
      </w:pPr>
      <w:r w:rsidRPr="00D61CD6">
        <w:rPr>
          <w:rFonts w:ascii="Arial" w:hAnsi="Arial" w:cs="Arial"/>
          <w:b/>
          <w:sz w:val="22"/>
          <w:szCs w:val="22"/>
        </w:rPr>
        <w:t xml:space="preserve">«О проведении на территории Уховского </w:t>
      </w:r>
    </w:p>
    <w:p w:rsidR="006B3D55" w:rsidRPr="00D61CD6" w:rsidRDefault="006B3D55" w:rsidP="006B3D55">
      <w:pPr>
        <w:rPr>
          <w:rFonts w:ascii="Arial" w:hAnsi="Arial" w:cs="Arial"/>
          <w:b/>
          <w:sz w:val="22"/>
          <w:szCs w:val="22"/>
        </w:rPr>
      </w:pPr>
      <w:r w:rsidRPr="00D61CD6">
        <w:rPr>
          <w:rFonts w:ascii="Arial" w:hAnsi="Arial" w:cs="Arial"/>
          <w:b/>
          <w:sz w:val="22"/>
          <w:szCs w:val="22"/>
        </w:rPr>
        <w:t xml:space="preserve">муниципального образования </w:t>
      </w:r>
      <w:proofErr w:type="gramStart"/>
      <w:r w:rsidRPr="00D61CD6">
        <w:rPr>
          <w:rFonts w:ascii="Arial" w:hAnsi="Arial" w:cs="Arial"/>
          <w:b/>
          <w:sz w:val="22"/>
          <w:szCs w:val="22"/>
        </w:rPr>
        <w:t>публичных</w:t>
      </w:r>
      <w:proofErr w:type="gramEnd"/>
      <w:r w:rsidRPr="00D61CD6">
        <w:rPr>
          <w:rFonts w:ascii="Arial" w:hAnsi="Arial" w:cs="Arial"/>
          <w:b/>
          <w:sz w:val="22"/>
          <w:szCs w:val="22"/>
        </w:rPr>
        <w:t xml:space="preserve"> </w:t>
      </w:r>
    </w:p>
    <w:p w:rsidR="006B3D55" w:rsidRPr="00D61CD6" w:rsidRDefault="006B3D55" w:rsidP="006B3D55">
      <w:pPr>
        <w:rPr>
          <w:rFonts w:ascii="Arial" w:hAnsi="Arial" w:cs="Arial"/>
          <w:b/>
          <w:sz w:val="22"/>
          <w:szCs w:val="22"/>
        </w:rPr>
      </w:pPr>
      <w:r w:rsidRPr="00D61CD6">
        <w:rPr>
          <w:rFonts w:ascii="Arial" w:hAnsi="Arial" w:cs="Arial"/>
          <w:b/>
          <w:sz w:val="22"/>
          <w:szCs w:val="22"/>
        </w:rPr>
        <w:t xml:space="preserve">слушаний по внесению изменений в Устав </w:t>
      </w:r>
    </w:p>
    <w:p w:rsidR="006B3D55" w:rsidRPr="00D61CD6" w:rsidRDefault="006B3D55" w:rsidP="006B3D55">
      <w:pPr>
        <w:rPr>
          <w:rFonts w:ascii="Arial" w:hAnsi="Arial" w:cs="Arial"/>
          <w:b/>
          <w:sz w:val="22"/>
          <w:szCs w:val="22"/>
        </w:rPr>
      </w:pPr>
      <w:r w:rsidRPr="00D61CD6">
        <w:rPr>
          <w:rFonts w:ascii="Arial" w:hAnsi="Arial" w:cs="Arial"/>
          <w:b/>
          <w:sz w:val="22"/>
          <w:szCs w:val="22"/>
        </w:rPr>
        <w:t>Уховского муниципального образования»</w:t>
      </w:r>
    </w:p>
    <w:p w:rsidR="006B3D55" w:rsidRPr="00D61CD6" w:rsidRDefault="006B3D55" w:rsidP="006B3D55">
      <w:pPr>
        <w:rPr>
          <w:rFonts w:ascii="Arial" w:hAnsi="Arial" w:cs="Arial"/>
          <w:b/>
          <w:sz w:val="22"/>
          <w:szCs w:val="22"/>
        </w:rPr>
      </w:pPr>
    </w:p>
    <w:p w:rsidR="006B3D55" w:rsidRPr="00D61CD6" w:rsidRDefault="006B3D55" w:rsidP="006B3D55">
      <w:pPr>
        <w:ind w:firstLine="708"/>
        <w:jc w:val="both"/>
        <w:rPr>
          <w:rFonts w:ascii="Arial" w:hAnsi="Arial" w:cs="Arial"/>
          <w:sz w:val="24"/>
        </w:rPr>
      </w:pPr>
      <w:r w:rsidRPr="00D61CD6">
        <w:rPr>
          <w:rFonts w:ascii="Arial" w:hAnsi="Arial" w:cs="Arial"/>
          <w:sz w:val="24"/>
        </w:rPr>
        <w:t xml:space="preserve">В целях приведения положений Устава Уховского муниципального образования в соответствие с действующим законодательством: </w:t>
      </w:r>
      <w:proofErr w:type="gramStart"/>
      <w:r w:rsidRPr="00D61CD6">
        <w:rPr>
          <w:rFonts w:ascii="Arial" w:hAnsi="Arial" w:cs="Arial"/>
          <w:sz w:val="24"/>
        </w:rPr>
        <w:t>Конституцией Российской Федерации,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7, ст. 13 Устава Уховского муниципального образования, положением «О порядке организации и проведения публичных слушаний на территории Уховского муниципального образования», утвержденного решением Думы Уховского муниципального образования №</w:t>
      </w:r>
      <w:r>
        <w:rPr>
          <w:rFonts w:ascii="Arial" w:hAnsi="Arial" w:cs="Arial"/>
          <w:sz w:val="24"/>
        </w:rPr>
        <w:t>7 от 09.12.2005</w:t>
      </w:r>
      <w:r w:rsidRPr="00D61CD6">
        <w:rPr>
          <w:rFonts w:ascii="Arial" w:hAnsi="Arial" w:cs="Arial"/>
          <w:sz w:val="24"/>
        </w:rPr>
        <w:t>г., администрация Уховского сельского поселения</w:t>
      </w:r>
      <w:proofErr w:type="gramEnd"/>
    </w:p>
    <w:p w:rsidR="006B3D55" w:rsidRPr="00D61CD6" w:rsidRDefault="006B3D55" w:rsidP="006B3D55">
      <w:pPr>
        <w:jc w:val="both"/>
        <w:rPr>
          <w:rFonts w:ascii="Arial" w:hAnsi="Arial" w:cs="Arial"/>
          <w:sz w:val="24"/>
        </w:rPr>
      </w:pPr>
    </w:p>
    <w:p w:rsidR="006B3D55" w:rsidRPr="00D61CD6" w:rsidRDefault="006B3D55" w:rsidP="006B3D55">
      <w:pPr>
        <w:jc w:val="center"/>
        <w:rPr>
          <w:rFonts w:ascii="Arial" w:hAnsi="Arial" w:cs="Arial"/>
          <w:b/>
          <w:sz w:val="24"/>
        </w:rPr>
      </w:pPr>
      <w:r w:rsidRPr="00D61CD6">
        <w:rPr>
          <w:rFonts w:ascii="Arial" w:hAnsi="Arial" w:cs="Arial"/>
          <w:b/>
          <w:sz w:val="24"/>
        </w:rPr>
        <w:t>ПОСТАНОВЛЯЕТ:</w:t>
      </w:r>
    </w:p>
    <w:p w:rsidR="006B3D55" w:rsidRPr="00D61CD6" w:rsidRDefault="006B3D55" w:rsidP="006B3D55">
      <w:pPr>
        <w:jc w:val="both"/>
        <w:rPr>
          <w:rFonts w:ascii="Arial" w:hAnsi="Arial" w:cs="Arial"/>
          <w:sz w:val="24"/>
        </w:rPr>
      </w:pPr>
    </w:p>
    <w:p w:rsidR="006B3D55" w:rsidRPr="00D61CD6" w:rsidRDefault="006B3D55" w:rsidP="006B3D55">
      <w:pPr>
        <w:ind w:firstLine="708"/>
        <w:jc w:val="both"/>
        <w:rPr>
          <w:rFonts w:ascii="Arial" w:hAnsi="Arial" w:cs="Arial"/>
          <w:sz w:val="24"/>
        </w:rPr>
      </w:pPr>
      <w:r w:rsidRPr="00D61CD6">
        <w:rPr>
          <w:rFonts w:ascii="Arial" w:hAnsi="Arial" w:cs="Arial"/>
          <w:sz w:val="24"/>
        </w:rPr>
        <w:t>1. Провести публичные слушания по теме: Обсуждение проекта изменений и дополнений, вносимых в Устав Уховского муниципального образования (Приложение).</w:t>
      </w:r>
    </w:p>
    <w:p w:rsidR="006B3D55" w:rsidRPr="00D61CD6" w:rsidRDefault="006B3D55" w:rsidP="006B3D55">
      <w:pPr>
        <w:ind w:firstLine="708"/>
        <w:jc w:val="both"/>
        <w:rPr>
          <w:rFonts w:ascii="Arial" w:hAnsi="Arial" w:cs="Arial"/>
          <w:sz w:val="24"/>
        </w:rPr>
      </w:pPr>
      <w:r w:rsidRPr="00D61CD6">
        <w:rPr>
          <w:rFonts w:ascii="Arial" w:hAnsi="Arial" w:cs="Arial"/>
          <w:sz w:val="24"/>
        </w:rPr>
        <w:t>2. Публ</w:t>
      </w:r>
      <w:r>
        <w:rPr>
          <w:rFonts w:ascii="Arial" w:hAnsi="Arial" w:cs="Arial"/>
          <w:sz w:val="24"/>
        </w:rPr>
        <w:t>ичные слушания провести 1</w:t>
      </w:r>
      <w:r>
        <w:rPr>
          <w:rFonts w:ascii="Arial" w:hAnsi="Arial" w:cs="Arial"/>
          <w:sz w:val="24"/>
        </w:rPr>
        <w:t>5</w:t>
      </w:r>
      <w:r w:rsidRPr="00D61C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февраля</w:t>
      </w:r>
      <w:r w:rsidRPr="00D61CD6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Pr="00D61CD6">
        <w:rPr>
          <w:rFonts w:ascii="Arial" w:hAnsi="Arial" w:cs="Arial"/>
          <w:sz w:val="24"/>
        </w:rPr>
        <w:t xml:space="preserve"> года в 17.00 часов местного времени в здании Дома Культуры в помещении администрации по адресу: п.</w:t>
      </w:r>
      <w:r>
        <w:rPr>
          <w:rFonts w:ascii="Arial" w:hAnsi="Arial" w:cs="Arial"/>
          <w:sz w:val="24"/>
        </w:rPr>
        <w:t xml:space="preserve"> </w:t>
      </w:r>
      <w:r w:rsidRPr="00D61CD6">
        <w:rPr>
          <w:rFonts w:ascii="Arial" w:hAnsi="Arial" w:cs="Arial"/>
          <w:sz w:val="24"/>
        </w:rPr>
        <w:t>Уховский, ул.</w:t>
      </w:r>
      <w:r>
        <w:rPr>
          <w:rFonts w:ascii="Arial" w:hAnsi="Arial" w:cs="Arial"/>
          <w:sz w:val="24"/>
        </w:rPr>
        <w:t xml:space="preserve"> </w:t>
      </w:r>
      <w:proofErr w:type="gramStart"/>
      <w:r w:rsidRPr="00D61CD6">
        <w:rPr>
          <w:rFonts w:ascii="Arial" w:hAnsi="Arial" w:cs="Arial"/>
          <w:sz w:val="24"/>
        </w:rPr>
        <w:t>Комсомольская</w:t>
      </w:r>
      <w:proofErr w:type="gramEnd"/>
      <w:r w:rsidRPr="00D61CD6">
        <w:rPr>
          <w:rFonts w:ascii="Arial" w:hAnsi="Arial" w:cs="Arial"/>
          <w:sz w:val="24"/>
        </w:rPr>
        <w:t>, дом № 6 «А».</w:t>
      </w:r>
    </w:p>
    <w:p w:rsidR="006B3D55" w:rsidRPr="00D61CD6" w:rsidRDefault="006B3D55" w:rsidP="006B3D5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D61CD6">
        <w:rPr>
          <w:rFonts w:ascii="Arial" w:hAnsi="Arial" w:cs="Arial"/>
          <w:sz w:val="24"/>
        </w:rPr>
        <w:t>Избрать временную комиссию по подготовке и проведению публичных слушаний в следующем составе:</w:t>
      </w:r>
    </w:p>
    <w:p w:rsidR="006B3D55" w:rsidRPr="00D61CD6" w:rsidRDefault="006B3D55" w:rsidP="006B3D55">
      <w:pPr>
        <w:jc w:val="both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1)  Председатель комиссии Дроздов В.К. </w:t>
      </w:r>
      <w:r w:rsidRPr="00D61CD6">
        <w:rPr>
          <w:rFonts w:ascii="Arial" w:hAnsi="Arial" w:cs="Arial"/>
          <w:sz w:val="24"/>
          <w:szCs w:val="24"/>
        </w:rPr>
        <w:t>– глав</w:t>
      </w:r>
      <w:r>
        <w:rPr>
          <w:rFonts w:ascii="Arial" w:hAnsi="Arial" w:cs="Arial"/>
          <w:sz w:val="24"/>
          <w:szCs w:val="24"/>
        </w:rPr>
        <w:t>а</w:t>
      </w:r>
      <w:r w:rsidRPr="00D61CD6">
        <w:rPr>
          <w:rFonts w:ascii="Arial" w:hAnsi="Arial" w:cs="Arial"/>
          <w:sz w:val="24"/>
          <w:szCs w:val="24"/>
        </w:rPr>
        <w:t xml:space="preserve"> администрации</w:t>
      </w:r>
    </w:p>
    <w:p w:rsidR="006B3D55" w:rsidRPr="00D61CD6" w:rsidRDefault="006B3D55" w:rsidP="006B3D55">
      <w:pPr>
        <w:jc w:val="both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                      2)  </w:t>
      </w:r>
      <w:r>
        <w:rPr>
          <w:rFonts w:ascii="Arial" w:hAnsi="Arial" w:cs="Arial"/>
          <w:sz w:val="24"/>
          <w:szCs w:val="24"/>
        </w:rPr>
        <w:t>Абашкина Н.В</w:t>
      </w:r>
      <w:r w:rsidRPr="00D61CD6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 xml:space="preserve">ведущий </w:t>
      </w:r>
      <w:r w:rsidRPr="00D61CD6">
        <w:rPr>
          <w:rFonts w:ascii="Arial" w:hAnsi="Arial" w:cs="Arial"/>
          <w:sz w:val="24"/>
          <w:szCs w:val="24"/>
        </w:rPr>
        <w:t>специалист администрации Уховского МО</w:t>
      </w:r>
    </w:p>
    <w:p w:rsidR="006B3D55" w:rsidRPr="00D61CD6" w:rsidRDefault="006B3D55" w:rsidP="006B3D55">
      <w:pPr>
        <w:jc w:val="both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                      3)  </w:t>
      </w:r>
      <w:r>
        <w:rPr>
          <w:rFonts w:ascii="Arial" w:hAnsi="Arial" w:cs="Arial"/>
          <w:sz w:val="24"/>
          <w:szCs w:val="24"/>
        </w:rPr>
        <w:t>Шумская</w:t>
      </w:r>
      <w:r w:rsidRPr="00D61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D61C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D61CD6">
        <w:rPr>
          <w:rFonts w:ascii="Arial" w:hAnsi="Arial" w:cs="Arial"/>
          <w:sz w:val="24"/>
          <w:szCs w:val="24"/>
        </w:rPr>
        <w:t>. - депутат Думы Уховского МО</w:t>
      </w:r>
    </w:p>
    <w:p w:rsidR="006B3D55" w:rsidRPr="00D61CD6" w:rsidRDefault="006B3D55" w:rsidP="006B3D55">
      <w:pPr>
        <w:jc w:val="both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                      4)  </w:t>
      </w:r>
      <w:r>
        <w:rPr>
          <w:rFonts w:ascii="Arial" w:hAnsi="Arial" w:cs="Arial"/>
          <w:sz w:val="24"/>
          <w:szCs w:val="24"/>
        </w:rPr>
        <w:t>Головня</w:t>
      </w:r>
      <w:r w:rsidRPr="00D61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Н.И. </w:t>
      </w:r>
      <w:r w:rsidRPr="00D61CD6">
        <w:rPr>
          <w:rFonts w:ascii="Arial" w:hAnsi="Arial" w:cs="Arial"/>
          <w:sz w:val="24"/>
          <w:szCs w:val="24"/>
        </w:rPr>
        <w:t>- депутат Думы Уховского МО</w:t>
      </w:r>
    </w:p>
    <w:p w:rsidR="006B3D55" w:rsidRPr="00D61CD6" w:rsidRDefault="006B3D55" w:rsidP="006B3D5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D61CD6">
        <w:rPr>
          <w:rFonts w:ascii="Arial" w:hAnsi="Arial" w:cs="Arial"/>
          <w:sz w:val="24"/>
        </w:rPr>
        <w:t>Опубликовать настоящее постановление, а также проект изменений и дополнений, вносимых в Устав Уховского муниципального образования в «</w:t>
      </w:r>
      <w:r>
        <w:rPr>
          <w:rFonts w:ascii="Arial" w:hAnsi="Arial" w:cs="Arial"/>
          <w:sz w:val="24"/>
        </w:rPr>
        <w:t>Вестнике Уховского муниципального образования</w:t>
      </w:r>
      <w:r w:rsidRPr="00D61CD6">
        <w:rPr>
          <w:rFonts w:ascii="Arial" w:hAnsi="Arial" w:cs="Arial"/>
          <w:sz w:val="24"/>
        </w:rPr>
        <w:t>» и на официальном сайте администрации Уховского сельского поселения.</w:t>
      </w:r>
    </w:p>
    <w:p w:rsidR="006B3D55" w:rsidRPr="00D61CD6" w:rsidRDefault="006B3D55" w:rsidP="006B3D55">
      <w:pPr>
        <w:rPr>
          <w:rFonts w:ascii="Arial" w:hAnsi="Arial" w:cs="Arial"/>
          <w:sz w:val="24"/>
        </w:rPr>
      </w:pPr>
    </w:p>
    <w:p w:rsidR="006B3D55" w:rsidRPr="00D61CD6" w:rsidRDefault="006B3D55" w:rsidP="006B3D55">
      <w:pPr>
        <w:rPr>
          <w:rFonts w:ascii="Arial" w:hAnsi="Arial" w:cs="Arial"/>
          <w:sz w:val="24"/>
        </w:rPr>
      </w:pPr>
    </w:p>
    <w:p w:rsidR="006B3D55" w:rsidRPr="00D61CD6" w:rsidRDefault="006B3D55" w:rsidP="006B3D55">
      <w:pPr>
        <w:rPr>
          <w:rFonts w:ascii="Arial" w:hAnsi="Arial" w:cs="Arial"/>
          <w:sz w:val="24"/>
        </w:rPr>
      </w:pPr>
    </w:p>
    <w:p w:rsidR="006B3D55" w:rsidRPr="00D61CD6" w:rsidRDefault="006B3D55" w:rsidP="006B3D55">
      <w:pPr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61CD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D61CD6">
        <w:rPr>
          <w:rFonts w:ascii="Arial" w:hAnsi="Arial" w:cs="Arial"/>
          <w:sz w:val="24"/>
          <w:szCs w:val="24"/>
        </w:rPr>
        <w:t xml:space="preserve"> Уховского</w:t>
      </w:r>
    </w:p>
    <w:p w:rsidR="006B3D55" w:rsidRPr="00D61CD6" w:rsidRDefault="006B3D55" w:rsidP="006B3D55">
      <w:pPr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D61CD6">
        <w:rPr>
          <w:rFonts w:ascii="Arial" w:hAnsi="Arial" w:cs="Arial"/>
          <w:sz w:val="24"/>
          <w:szCs w:val="24"/>
        </w:rPr>
        <w:t xml:space="preserve">_____________________ </w:t>
      </w:r>
      <w:r>
        <w:rPr>
          <w:rFonts w:ascii="Arial" w:hAnsi="Arial" w:cs="Arial"/>
          <w:sz w:val="24"/>
          <w:szCs w:val="24"/>
        </w:rPr>
        <w:t>Дроздов В.К.</w:t>
      </w:r>
    </w:p>
    <w:p w:rsidR="006B3D55" w:rsidRPr="00D61CD6" w:rsidRDefault="006B3D55" w:rsidP="006B3D55">
      <w:pPr>
        <w:rPr>
          <w:rFonts w:ascii="Arial" w:hAnsi="Arial" w:cs="Arial"/>
          <w:sz w:val="24"/>
        </w:rPr>
      </w:pPr>
    </w:p>
    <w:p w:rsidR="006B3D55" w:rsidRPr="00D61CD6" w:rsidRDefault="006B3D55" w:rsidP="006B3D55">
      <w:pPr>
        <w:rPr>
          <w:rFonts w:ascii="Arial" w:hAnsi="Arial" w:cs="Arial"/>
          <w:sz w:val="24"/>
        </w:rPr>
      </w:pPr>
    </w:p>
    <w:p w:rsidR="006B3D55" w:rsidRPr="00D61CD6" w:rsidRDefault="006B3D55" w:rsidP="006B3D55">
      <w:pPr>
        <w:rPr>
          <w:rFonts w:ascii="Arial" w:hAnsi="Arial" w:cs="Arial"/>
          <w:sz w:val="24"/>
          <w:szCs w:val="24"/>
        </w:rPr>
      </w:pPr>
    </w:p>
    <w:p w:rsidR="006B3D55" w:rsidRPr="00D61CD6" w:rsidRDefault="006B3D55" w:rsidP="006B3D55">
      <w:pPr>
        <w:rPr>
          <w:rFonts w:ascii="Arial" w:hAnsi="Arial" w:cs="Arial"/>
          <w:sz w:val="24"/>
          <w:szCs w:val="24"/>
        </w:rPr>
      </w:pPr>
    </w:p>
    <w:p w:rsidR="006B3D55" w:rsidRDefault="006B3D55" w:rsidP="006B3D5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D55" w:rsidRPr="00641AFF" w:rsidRDefault="006B3D55" w:rsidP="006B3D55">
      <w:pPr>
        <w:shd w:val="clear" w:color="auto" w:fill="FFFFFF"/>
        <w:tabs>
          <w:tab w:val="left" w:pos="557"/>
        </w:tabs>
        <w:jc w:val="right"/>
        <w:rPr>
          <w:rFonts w:ascii="Courier New" w:hAnsi="Courier New" w:cs="Courier New"/>
          <w:color w:val="000000"/>
          <w:spacing w:val="3"/>
        </w:rPr>
      </w:pPr>
      <w:r>
        <w:rPr>
          <w:color w:val="000000"/>
          <w:spacing w:val="3"/>
          <w:sz w:val="24"/>
          <w:szCs w:val="24"/>
        </w:rPr>
        <w:br w:type="page"/>
      </w:r>
      <w:r w:rsidRPr="00641AFF">
        <w:rPr>
          <w:rFonts w:ascii="Courier New" w:hAnsi="Courier New" w:cs="Courier New"/>
          <w:color w:val="000000"/>
          <w:spacing w:val="3"/>
        </w:rPr>
        <w:lastRenderedPageBreak/>
        <w:t>Приложение к постановлению администрации</w:t>
      </w:r>
    </w:p>
    <w:p w:rsidR="006B3D55" w:rsidRPr="00641AFF" w:rsidRDefault="006B3D55" w:rsidP="006B3D55">
      <w:pPr>
        <w:shd w:val="clear" w:color="auto" w:fill="FFFFFF"/>
        <w:tabs>
          <w:tab w:val="left" w:pos="557"/>
        </w:tabs>
        <w:jc w:val="right"/>
        <w:rPr>
          <w:rFonts w:ascii="Courier New" w:hAnsi="Courier New" w:cs="Courier New"/>
          <w:color w:val="000000"/>
          <w:spacing w:val="3"/>
        </w:rPr>
      </w:pPr>
      <w:r w:rsidRPr="00641AFF">
        <w:rPr>
          <w:rFonts w:ascii="Courier New" w:hAnsi="Courier New" w:cs="Courier New"/>
          <w:color w:val="000000"/>
          <w:spacing w:val="3"/>
        </w:rPr>
        <w:t>Уховского сельского поселения</w:t>
      </w:r>
    </w:p>
    <w:p w:rsidR="006B3D55" w:rsidRPr="00641AFF" w:rsidRDefault="006B3D55" w:rsidP="006B3D55">
      <w:pPr>
        <w:shd w:val="clear" w:color="auto" w:fill="FFFFFF"/>
        <w:tabs>
          <w:tab w:val="left" w:pos="557"/>
        </w:tabs>
        <w:jc w:val="right"/>
        <w:rPr>
          <w:rFonts w:ascii="Courier New" w:hAnsi="Courier New" w:cs="Courier New"/>
          <w:color w:val="000000"/>
          <w:spacing w:val="3"/>
        </w:rPr>
      </w:pPr>
      <w:r w:rsidRPr="00641AFF">
        <w:rPr>
          <w:rFonts w:ascii="Courier New" w:hAnsi="Courier New" w:cs="Courier New"/>
          <w:color w:val="000000"/>
          <w:spacing w:val="3"/>
        </w:rPr>
        <w:t>№</w:t>
      </w:r>
      <w:r>
        <w:rPr>
          <w:rFonts w:ascii="Courier New" w:hAnsi="Courier New" w:cs="Courier New"/>
          <w:color w:val="000000"/>
          <w:spacing w:val="3"/>
        </w:rPr>
        <w:t>6</w:t>
      </w:r>
      <w:r w:rsidRPr="00641AFF">
        <w:rPr>
          <w:rFonts w:ascii="Courier New" w:hAnsi="Courier New" w:cs="Courier New"/>
          <w:color w:val="000000"/>
          <w:spacing w:val="3"/>
        </w:rPr>
        <w:t xml:space="preserve"> от </w:t>
      </w:r>
      <w:r>
        <w:rPr>
          <w:rFonts w:ascii="Courier New" w:hAnsi="Courier New" w:cs="Courier New"/>
          <w:color w:val="000000"/>
          <w:spacing w:val="3"/>
        </w:rPr>
        <w:t>01</w:t>
      </w:r>
      <w:r w:rsidRPr="00641AFF">
        <w:rPr>
          <w:rFonts w:ascii="Courier New" w:hAnsi="Courier New" w:cs="Courier New"/>
          <w:color w:val="000000"/>
          <w:spacing w:val="3"/>
        </w:rPr>
        <w:t>.</w:t>
      </w:r>
      <w:r>
        <w:rPr>
          <w:rFonts w:ascii="Courier New" w:hAnsi="Courier New" w:cs="Courier New"/>
          <w:color w:val="000000"/>
          <w:spacing w:val="3"/>
        </w:rPr>
        <w:t>0</w:t>
      </w:r>
      <w:r>
        <w:rPr>
          <w:rFonts w:ascii="Courier New" w:hAnsi="Courier New" w:cs="Courier New"/>
          <w:color w:val="000000"/>
          <w:spacing w:val="3"/>
        </w:rPr>
        <w:t>2</w:t>
      </w:r>
      <w:r w:rsidRPr="00641AFF">
        <w:rPr>
          <w:rFonts w:ascii="Courier New" w:hAnsi="Courier New" w:cs="Courier New"/>
          <w:color w:val="000000"/>
          <w:spacing w:val="3"/>
        </w:rPr>
        <w:t>.20</w:t>
      </w:r>
      <w:r>
        <w:rPr>
          <w:rFonts w:ascii="Courier New" w:hAnsi="Courier New" w:cs="Courier New"/>
          <w:color w:val="000000"/>
          <w:spacing w:val="3"/>
        </w:rPr>
        <w:t>2</w:t>
      </w:r>
      <w:r>
        <w:rPr>
          <w:rFonts w:ascii="Courier New" w:hAnsi="Courier New" w:cs="Courier New"/>
          <w:color w:val="000000"/>
          <w:spacing w:val="3"/>
        </w:rPr>
        <w:t>4</w:t>
      </w:r>
      <w:r w:rsidRPr="00641AFF">
        <w:rPr>
          <w:rFonts w:ascii="Courier New" w:hAnsi="Courier New" w:cs="Courier New"/>
          <w:color w:val="000000"/>
          <w:spacing w:val="3"/>
        </w:rPr>
        <w:t xml:space="preserve"> года</w:t>
      </w:r>
    </w:p>
    <w:p w:rsidR="006B3D55" w:rsidRPr="00055FA9" w:rsidRDefault="006B3D55" w:rsidP="006B3D55">
      <w:pPr>
        <w:shd w:val="clear" w:color="auto" w:fill="FFFFFF"/>
        <w:tabs>
          <w:tab w:val="left" w:pos="557"/>
        </w:tabs>
        <w:jc w:val="right"/>
        <w:rPr>
          <w:b/>
          <w:color w:val="000000"/>
          <w:spacing w:val="3"/>
          <w:sz w:val="18"/>
          <w:szCs w:val="18"/>
        </w:rPr>
      </w:pPr>
    </w:p>
    <w:p w:rsidR="006B3D55" w:rsidRPr="00A40925" w:rsidRDefault="006B3D55" w:rsidP="006B3D55">
      <w:pPr>
        <w:shd w:val="clear" w:color="auto" w:fill="FFFFFF"/>
        <w:tabs>
          <w:tab w:val="left" w:pos="557"/>
        </w:tabs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40925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Изменения и дополнения, вносимые в Устав </w:t>
      </w:r>
    </w:p>
    <w:p w:rsidR="006B3D55" w:rsidRPr="00A40925" w:rsidRDefault="006B3D55" w:rsidP="006B3D55">
      <w:pPr>
        <w:shd w:val="clear" w:color="auto" w:fill="FFFFFF"/>
        <w:tabs>
          <w:tab w:val="left" w:pos="557"/>
        </w:tabs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40925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Уховского муниципального образования </w:t>
      </w:r>
    </w:p>
    <w:p w:rsidR="006B3D55" w:rsidRPr="00A40925" w:rsidRDefault="006B3D55" w:rsidP="006B3D55">
      <w:pPr>
        <w:shd w:val="clear" w:color="auto" w:fill="FFFFFF"/>
        <w:tabs>
          <w:tab w:val="left" w:pos="557"/>
        </w:tabs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6B3D55" w:rsidRPr="00091A2E" w:rsidRDefault="006B3D55" w:rsidP="006B3D55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6B3D55" w:rsidRPr="006B3D55" w:rsidRDefault="006B3D55" w:rsidP="006B3D5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jc w:val="both"/>
        <w:rPr>
          <w:rFonts w:ascii="Arial" w:hAnsi="Arial" w:cs="Arial"/>
          <w:bCs/>
          <w:color w:val="000000"/>
          <w:spacing w:val="6"/>
          <w:sz w:val="24"/>
          <w:szCs w:val="24"/>
        </w:rPr>
      </w:pPr>
      <w:r w:rsidRPr="006B3D55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Pr="006B3D55">
        <w:rPr>
          <w:rFonts w:ascii="Arial" w:hAnsi="Arial" w:cs="Arial"/>
          <w:bCs/>
          <w:color w:val="000000"/>
          <w:spacing w:val="4"/>
          <w:sz w:val="24"/>
          <w:szCs w:val="24"/>
        </w:rPr>
        <w:t>Устав Ухов</w:t>
      </w:r>
      <w:r w:rsidRPr="006B3D55">
        <w:rPr>
          <w:rFonts w:ascii="Arial" w:hAnsi="Arial" w:cs="Arial"/>
          <w:sz w:val="24"/>
          <w:szCs w:val="24"/>
        </w:rPr>
        <w:t>ского</w:t>
      </w:r>
      <w:r w:rsidRPr="006B3D55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</w:t>
      </w:r>
      <w:r w:rsidRPr="006B3D55">
        <w:rPr>
          <w:rFonts w:ascii="Arial" w:hAnsi="Arial" w:cs="Arial"/>
          <w:bCs/>
          <w:color w:val="000000"/>
          <w:spacing w:val="7"/>
          <w:sz w:val="24"/>
          <w:szCs w:val="24"/>
        </w:rPr>
        <w:t>муниципального образова</w:t>
      </w:r>
      <w:r w:rsidRPr="006B3D55">
        <w:rPr>
          <w:rFonts w:ascii="Arial" w:hAnsi="Arial" w:cs="Arial"/>
          <w:bCs/>
          <w:color w:val="000000"/>
          <w:spacing w:val="6"/>
          <w:sz w:val="24"/>
          <w:szCs w:val="24"/>
        </w:rPr>
        <w:t>ния:</w:t>
      </w:r>
      <w:bookmarkStart w:id="0" w:name="sub_51"/>
      <w:bookmarkStart w:id="1" w:name="sub_1610119"/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1.1. </w:t>
      </w:r>
      <w:r w:rsidRPr="006B3D55">
        <w:rPr>
          <w:rFonts w:ascii="Arial" w:hAnsi="Arial" w:cs="Arial"/>
          <w:b/>
          <w:spacing w:val="6"/>
          <w:sz w:val="24"/>
          <w:szCs w:val="24"/>
        </w:rPr>
        <w:t>Пункт 17 части 1 статьи 5 Устава «Вопросы местного значения Поселения»</w:t>
      </w: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 изложить в следующей редакции: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>«17)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1.2. </w:t>
      </w:r>
      <w:r w:rsidRPr="006B3D55">
        <w:rPr>
          <w:rFonts w:ascii="Arial" w:hAnsi="Arial" w:cs="Arial"/>
          <w:b/>
          <w:spacing w:val="6"/>
          <w:sz w:val="24"/>
          <w:szCs w:val="24"/>
        </w:rPr>
        <w:t>Пункт 10 части 1 статьи 7 Устава</w:t>
      </w:r>
      <w:r w:rsidRPr="006B3D55">
        <w:rPr>
          <w:rFonts w:ascii="Arial" w:hAnsi="Arial" w:cs="Arial"/>
          <w:b/>
          <w:sz w:val="24"/>
          <w:szCs w:val="24"/>
        </w:rPr>
        <w:t xml:space="preserve"> «</w:t>
      </w:r>
      <w:r w:rsidRPr="006B3D55">
        <w:rPr>
          <w:rFonts w:ascii="Arial" w:hAnsi="Arial" w:cs="Arial"/>
          <w:b/>
          <w:spacing w:val="6"/>
          <w:sz w:val="24"/>
          <w:szCs w:val="24"/>
        </w:rPr>
        <w:t>Полномочия органов местного самоуправления Поселения по решению вопросов местного значения»</w:t>
      </w: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 изложить в следующей редакции: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>«10) осуществление международных и внешнеэкономических связей в соответствии с Федеральным законом №131-ФЗ».»;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1.3. </w:t>
      </w:r>
      <w:r w:rsidRPr="006B3D55">
        <w:rPr>
          <w:rFonts w:ascii="Arial" w:hAnsi="Arial" w:cs="Arial"/>
          <w:b/>
          <w:spacing w:val="6"/>
          <w:sz w:val="24"/>
          <w:szCs w:val="24"/>
        </w:rPr>
        <w:t xml:space="preserve">Статью 27 Устава «Депутат Думы Поселения, гарантии и права при осуществлении полномочий депутата» </w:t>
      </w:r>
      <w:r w:rsidRPr="006B3D55">
        <w:rPr>
          <w:rFonts w:ascii="Arial" w:hAnsi="Arial" w:cs="Arial"/>
          <w:bCs/>
          <w:spacing w:val="6"/>
          <w:sz w:val="24"/>
          <w:szCs w:val="24"/>
        </w:rPr>
        <w:t>дополнить частью 19.2 следующего содержания: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«19.2. </w:t>
      </w:r>
      <w:proofErr w:type="gramStart"/>
      <w:r w:rsidRPr="006B3D55">
        <w:rPr>
          <w:rFonts w:ascii="Arial" w:hAnsi="Arial" w:cs="Arial"/>
          <w:bCs/>
          <w:spacing w:val="6"/>
          <w:sz w:val="24"/>
          <w:szCs w:val="24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 - 6 статьи 13 Федерального закона от 25 декабря 2008 года № 273-ФЗ «О противодействии коррупции»</w:t>
      </w:r>
      <w:proofErr w:type="gramStart"/>
      <w:r w:rsidRPr="006B3D55">
        <w:rPr>
          <w:rFonts w:ascii="Arial" w:hAnsi="Arial" w:cs="Arial"/>
          <w:bCs/>
          <w:spacing w:val="6"/>
          <w:sz w:val="24"/>
          <w:szCs w:val="24"/>
        </w:rPr>
        <w:t>.»</w:t>
      </w:r>
      <w:proofErr w:type="gramEnd"/>
      <w:r w:rsidRPr="006B3D55">
        <w:rPr>
          <w:rFonts w:ascii="Arial" w:hAnsi="Arial" w:cs="Arial"/>
          <w:bCs/>
          <w:spacing w:val="6"/>
          <w:sz w:val="24"/>
          <w:szCs w:val="24"/>
        </w:rPr>
        <w:t>;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1.4. </w:t>
      </w:r>
      <w:r w:rsidRPr="006B3D55">
        <w:rPr>
          <w:rFonts w:ascii="Arial" w:hAnsi="Arial" w:cs="Arial"/>
          <w:b/>
          <w:spacing w:val="6"/>
          <w:sz w:val="24"/>
          <w:szCs w:val="24"/>
        </w:rPr>
        <w:t>Статью 29 Устава «Глава поселения»</w:t>
      </w: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 дополнить частью 7.1 следующего содержания:</w:t>
      </w:r>
    </w:p>
    <w:p w:rsidR="006B3D55" w:rsidRPr="006B3D55" w:rsidRDefault="006B3D55" w:rsidP="006B3D5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«7.1. </w:t>
      </w:r>
      <w:proofErr w:type="gramStart"/>
      <w:r w:rsidRPr="006B3D55">
        <w:rPr>
          <w:rFonts w:ascii="Arial" w:hAnsi="Arial" w:cs="Arial"/>
          <w:bCs/>
          <w:spacing w:val="6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6B3D55">
        <w:rPr>
          <w:rFonts w:ascii="Arial" w:hAnsi="Arial" w:cs="Arial"/>
          <w:bCs/>
          <w:spacing w:val="6"/>
          <w:sz w:val="24"/>
          <w:szCs w:val="24"/>
        </w:rPr>
        <w:t xml:space="preserve"> статьи 13 Федерального закона от 25 декабря 2008 года № 273-Ф</w:t>
      </w:r>
      <w:r>
        <w:rPr>
          <w:rFonts w:ascii="Arial" w:hAnsi="Arial" w:cs="Arial"/>
          <w:bCs/>
          <w:spacing w:val="6"/>
          <w:sz w:val="24"/>
          <w:szCs w:val="24"/>
        </w:rPr>
        <w:t>З «О противодействии коррупции».</w:t>
      </w:r>
      <w:bookmarkStart w:id="2" w:name="_GoBack"/>
      <w:bookmarkEnd w:id="2"/>
    </w:p>
    <w:bookmarkEnd w:id="0"/>
    <w:bookmarkEnd w:id="1"/>
    <w:p w:rsidR="006B3D55" w:rsidRPr="006B3D55" w:rsidRDefault="006B3D55" w:rsidP="006B3D55">
      <w:pPr>
        <w:shd w:val="clear" w:color="auto" w:fill="FFFFFF"/>
        <w:tabs>
          <w:tab w:val="left" w:pos="557"/>
        </w:tabs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6B3D55" w:rsidRPr="0096740D" w:rsidRDefault="006B3D55" w:rsidP="006B3D55">
      <w:pPr>
        <w:shd w:val="clear" w:color="auto" w:fill="FFFFFF"/>
        <w:tabs>
          <w:tab w:val="left" w:pos="557"/>
        </w:tabs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6B3D55" w:rsidRPr="00A40925" w:rsidRDefault="006B3D55" w:rsidP="006B3D55">
      <w:pPr>
        <w:shd w:val="clear" w:color="auto" w:fill="FFFFFF"/>
        <w:tabs>
          <w:tab w:val="left" w:pos="557"/>
        </w:tabs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40925">
        <w:rPr>
          <w:rFonts w:ascii="Arial" w:hAnsi="Arial" w:cs="Arial"/>
          <w:b/>
          <w:color w:val="000000"/>
          <w:spacing w:val="3"/>
          <w:sz w:val="24"/>
          <w:szCs w:val="24"/>
        </w:rPr>
        <w:t>Глав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>а</w:t>
      </w:r>
      <w:r w:rsidRPr="00A40925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У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>ховского сельского поселения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ab/>
        <w:t>Дроздов В.К.</w:t>
      </w:r>
    </w:p>
    <w:p w:rsidR="006B3D55" w:rsidRDefault="006B3D55" w:rsidP="006B3D55"/>
    <w:p w:rsidR="00736E04" w:rsidRDefault="006B3D55"/>
    <w:sectPr w:rsidR="00736E04" w:rsidSect="002A57E6">
      <w:pgSz w:w="11909" w:h="16834"/>
      <w:pgMar w:top="680" w:right="992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744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5"/>
    <w:rsid w:val="004D1075"/>
    <w:rsid w:val="006B3D55"/>
    <w:rsid w:val="00B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6B3D55"/>
    <w:pPr>
      <w:widowControl/>
      <w:autoSpaceDE/>
      <w:autoSpaceDN/>
      <w:adjustRightInd/>
      <w:snapToGri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6B3D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rsid w:val="006B3D55"/>
  </w:style>
  <w:style w:type="paragraph" w:customStyle="1" w:styleId="ConsTitle">
    <w:name w:val="ConsTitle"/>
    <w:rsid w:val="006B3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6B3D55"/>
    <w:pPr>
      <w:widowControl/>
      <w:autoSpaceDE/>
      <w:autoSpaceDN/>
      <w:adjustRightInd/>
      <w:snapToGri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6B3D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rsid w:val="006B3D55"/>
  </w:style>
  <w:style w:type="paragraph" w:customStyle="1" w:styleId="ConsTitle">
    <w:name w:val="ConsTitle"/>
    <w:rsid w:val="006B3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2024-02-26T03:36:00Z</cp:lastPrinted>
  <dcterms:created xsi:type="dcterms:W3CDTF">2024-02-26T03:26:00Z</dcterms:created>
  <dcterms:modified xsi:type="dcterms:W3CDTF">2024-02-26T03:37:00Z</dcterms:modified>
</cp:coreProperties>
</file>